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C0FCD" w14:textId="77777777" w:rsidR="009F159C" w:rsidRPr="00D14FEF" w:rsidRDefault="00D14FEF" w:rsidP="00D14FEF">
      <w:pPr>
        <w:jc w:val="center"/>
        <w:rPr>
          <w:rFonts w:ascii="Arial" w:hAnsi="Arial" w:cs="Arial"/>
        </w:rPr>
      </w:pPr>
      <w:r w:rsidRPr="00D14FEF">
        <w:rPr>
          <w:rFonts w:ascii="Arial" w:eastAsia="Times New Roman" w:hAnsi="Arial" w:cs="Arial"/>
          <w:noProof/>
          <w:position w:val="-25"/>
          <w:szCs w:val="24"/>
          <w:lang w:eastAsia="hr-HR"/>
        </w:rPr>
        <w:drawing>
          <wp:inline distT="0" distB="0" distL="0" distR="0" wp14:anchorId="69488431" wp14:editId="1E044D6E">
            <wp:extent cx="532814" cy="671568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31" cy="67965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6F14F" w14:textId="77777777" w:rsidR="00D14FEF" w:rsidRPr="00D14FEF" w:rsidRDefault="00D14FEF" w:rsidP="00D14FEF">
      <w:pPr>
        <w:jc w:val="center"/>
        <w:rPr>
          <w:rFonts w:ascii="Arial" w:hAnsi="Arial" w:cs="Arial"/>
        </w:rPr>
      </w:pPr>
    </w:p>
    <w:p w14:paraId="35842244" w14:textId="77777777" w:rsidR="00D14FEF" w:rsidRPr="00D14FEF" w:rsidRDefault="00D14FEF" w:rsidP="00D14FE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D14FEF">
        <w:rPr>
          <w:rFonts w:ascii="Arial" w:eastAsia="Times New Roman" w:hAnsi="Arial" w:cs="Arial"/>
          <w:b/>
          <w:sz w:val="36"/>
          <w:szCs w:val="36"/>
          <w:lang w:eastAsia="hr-HR"/>
        </w:rPr>
        <w:t>GRAD MALI LOŠINJ</w:t>
      </w:r>
    </w:p>
    <w:p w14:paraId="292357E2" w14:textId="77777777" w:rsidR="00D14FEF" w:rsidRPr="00D14FEF" w:rsidRDefault="00D14FEF" w:rsidP="00D14FE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</w:p>
    <w:p w14:paraId="4BEF3006" w14:textId="77777777" w:rsidR="00D14FEF" w:rsidRPr="00D14FEF" w:rsidRDefault="00D14FEF" w:rsidP="00D14FE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D14FEF">
        <w:rPr>
          <w:rFonts w:ascii="Arial" w:eastAsia="Times New Roman" w:hAnsi="Arial" w:cs="Arial"/>
          <w:b/>
          <w:sz w:val="28"/>
          <w:szCs w:val="28"/>
          <w:lang w:eastAsia="hr-HR"/>
        </w:rPr>
        <w:t>POŠTOVANI GRAĐANI,</w:t>
      </w:r>
    </w:p>
    <w:p w14:paraId="3212357D" w14:textId="77777777" w:rsidR="00D14FEF" w:rsidRPr="00D14FEF" w:rsidRDefault="00D14FEF" w:rsidP="00D14FE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14:paraId="7F9AD80B" w14:textId="77777777" w:rsidR="00D14FEF" w:rsidRPr="00D14FEF" w:rsidRDefault="00D14FEF" w:rsidP="00E87FE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D14FEF">
        <w:rPr>
          <w:rFonts w:ascii="Arial" w:eastAsia="Times New Roman" w:hAnsi="Arial" w:cs="Arial"/>
          <w:sz w:val="28"/>
          <w:szCs w:val="28"/>
          <w:lang w:eastAsia="hr-HR"/>
        </w:rPr>
        <w:t>SUDJELUJTE SVOJIM PRIJEDLOZIMA U KREIRANJU</w:t>
      </w:r>
    </w:p>
    <w:p w14:paraId="725F23D1" w14:textId="70E93C41" w:rsidR="00D14FEF" w:rsidRDefault="00D14FEF" w:rsidP="00E87FE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D14FEF">
        <w:rPr>
          <w:rFonts w:ascii="Arial" w:eastAsia="Times New Roman" w:hAnsi="Arial" w:cs="Arial"/>
          <w:sz w:val="28"/>
          <w:szCs w:val="28"/>
          <w:lang w:eastAsia="hr-HR"/>
        </w:rPr>
        <w:t>GRADSKOG PRORAČUNA ZA 201</w:t>
      </w:r>
      <w:r w:rsidR="00E87FEC">
        <w:rPr>
          <w:rFonts w:ascii="Arial" w:eastAsia="Times New Roman" w:hAnsi="Arial" w:cs="Arial"/>
          <w:sz w:val="28"/>
          <w:szCs w:val="28"/>
          <w:lang w:eastAsia="hr-HR"/>
        </w:rPr>
        <w:t>9</w:t>
      </w:r>
      <w:r w:rsidRPr="00D14FEF">
        <w:rPr>
          <w:rFonts w:ascii="Arial" w:eastAsia="Times New Roman" w:hAnsi="Arial" w:cs="Arial"/>
          <w:sz w:val="28"/>
          <w:szCs w:val="28"/>
          <w:lang w:eastAsia="hr-HR"/>
        </w:rPr>
        <w:t>. GODINU.</w:t>
      </w:r>
    </w:p>
    <w:p w14:paraId="46EDF2A6" w14:textId="77777777" w:rsidR="00D14FEF" w:rsidRPr="00D14FEF" w:rsidRDefault="00D14FEF" w:rsidP="00E87FE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</w:p>
    <w:p w14:paraId="3182AF89" w14:textId="6B653113" w:rsidR="00D14FEF" w:rsidRPr="00D14FEF" w:rsidRDefault="00D14FEF" w:rsidP="00E87FE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D14FEF">
        <w:rPr>
          <w:rFonts w:ascii="Arial" w:eastAsia="Times New Roman" w:hAnsi="Arial" w:cs="Arial"/>
          <w:sz w:val="28"/>
          <w:szCs w:val="28"/>
          <w:lang w:eastAsia="hr-HR"/>
        </w:rPr>
        <w:t>NAVEDITE ŠTO SMATRATE PRIORITETNIM IZGRADITI I UREDITI U 201</w:t>
      </w:r>
      <w:r w:rsidR="00E87FEC">
        <w:rPr>
          <w:rFonts w:ascii="Arial" w:eastAsia="Times New Roman" w:hAnsi="Arial" w:cs="Arial"/>
          <w:sz w:val="28"/>
          <w:szCs w:val="28"/>
          <w:lang w:eastAsia="hr-HR"/>
        </w:rPr>
        <w:t>9</w:t>
      </w:r>
      <w:r w:rsidRPr="00D14FEF">
        <w:rPr>
          <w:rFonts w:ascii="Arial" w:eastAsia="Times New Roman" w:hAnsi="Arial" w:cs="Arial"/>
          <w:sz w:val="28"/>
          <w:szCs w:val="28"/>
          <w:lang w:eastAsia="hr-HR"/>
        </w:rPr>
        <w:t>. GODINI.</w:t>
      </w:r>
    </w:p>
    <w:p w14:paraId="7D94DD74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  <w:bookmarkStart w:id="0" w:name="_GoBack"/>
      <w:bookmarkEnd w:id="0"/>
    </w:p>
    <w:p w14:paraId="53009E4E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  <w:r w:rsidRPr="00D14FEF">
        <w:rPr>
          <w:rFonts w:ascii="Arial" w:eastAsia="Times New Roman" w:hAnsi="Arial" w:cs="Arial"/>
          <w:sz w:val="28"/>
          <w:szCs w:val="28"/>
          <w:lang w:eastAsia="hr-HR"/>
        </w:rPr>
        <w:t>1._____________________________</w:t>
      </w:r>
      <w:r>
        <w:rPr>
          <w:rFonts w:ascii="Arial" w:eastAsia="Times New Roman" w:hAnsi="Arial" w:cs="Arial"/>
          <w:sz w:val="28"/>
          <w:szCs w:val="28"/>
          <w:lang w:eastAsia="hr-HR"/>
        </w:rPr>
        <w:t>___________________________</w:t>
      </w:r>
    </w:p>
    <w:p w14:paraId="59C5F738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1AA9F3DE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  <w:r w:rsidRPr="00D14FEF">
        <w:rPr>
          <w:rFonts w:ascii="Arial" w:eastAsia="Times New Roman" w:hAnsi="Arial" w:cs="Arial"/>
          <w:sz w:val="28"/>
          <w:szCs w:val="28"/>
          <w:lang w:eastAsia="hr-HR"/>
        </w:rPr>
        <w:t>2.______________________________</w:t>
      </w:r>
      <w:r>
        <w:rPr>
          <w:rFonts w:ascii="Arial" w:eastAsia="Times New Roman" w:hAnsi="Arial" w:cs="Arial"/>
          <w:sz w:val="28"/>
          <w:szCs w:val="28"/>
          <w:lang w:eastAsia="hr-HR"/>
        </w:rPr>
        <w:t>__________________________</w:t>
      </w:r>
    </w:p>
    <w:p w14:paraId="04FD3AEF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01CA878B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  <w:r w:rsidRPr="00D14FEF">
        <w:rPr>
          <w:rFonts w:ascii="Arial" w:eastAsia="Times New Roman" w:hAnsi="Arial" w:cs="Arial"/>
          <w:sz w:val="28"/>
          <w:szCs w:val="28"/>
          <w:lang w:eastAsia="hr-HR"/>
        </w:rPr>
        <w:t>3._______________________________</w:t>
      </w:r>
      <w:r>
        <w:rPr>
          <w:rFonts w:ascii="Arial" w:eastAsia="Times New Roman" w:hAnsi="Arial" w:cs="Arial"/>
          <w:sz w:val="28"/>
          <w:szCs w:val="28"/>
          <w:lang w:eastAsia="hr-HR"/>
        </w:rPr>
        <w:t>_________________________</w:t>
      </w:r>
    </w:p>
    <w:p w14:paraId="51BE931F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171EEBE0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  <w:r w:rsidRPr="00D14FEF">
        <w:rPr>
          <w:rFonts w:ascii="Arial" w:eastAsia="Times New Roman" w:hAnsi="Arial" w:cs="Arial"/>
          <w:sz w:val="28"/>
          <w:szCs w:val="28"/>
          <w:lang w:eastAsia="hr-HR"/>
        </w:rPr>
        <w:t>4._______________________________</w:t>
      </w:r>
      <w:r>
        <w:rPr>
          <w:rFonts w:ascii="Arial" w:eastAsia="Times New Roman" w:hAnsi="Arial" w:cs="Arial"/>
          <w:sz w:val="28"/>
          <w:szCs w:val="28"/>
          <w:lang w:eastAsia="hr-HR"/>
        </w:rPr>
        <w:t>_________________________</w:t>
      </w:r>
    </w:p>
    <w:p w14:paraId="184BB22A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2AFEBB2B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  <w:r w:rsidRPr="00D14FEF">
        <w:rPr>
          <w:rFonts w:ascii="Arial" w:eastAsia="Times New Roman" w:hAnsi="Arial" w:cs="Arial"/>
          <w:sz w:val="28"/>
          <w:szCs w:val="28"/>
          <w:lang w:eastAsia="hr-HR"/>
        </w:rPr>
        <w:t>5._______________________________</w:t>
      </w:r>
      <w:r>
        <w:rPr>
          <w:rFonts w:ascii="Arial" w:eastAsia="Times New Roman" w:hAnsi="Arial" w:cs="Arial"/>
          <w:sz w:val="28"/>
          <w:szCs w:val="28"/>
          <w:lang w:eastAsia="hr-HR"/>
        </w:rPr>
        <w:t>_________________________</w:t>
      </w:r>
    </w:p>
    <w:p w14:paraId="095F2629" w14:textId="77777777" w:rsidR="00D14FEF" w:rsidRPr="00D14FEF" w:rsidRDefault="00D14FEF" w:rsidP="00D14FE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22479597" w14:textId="77777777" w:rsidR="00D14FEF" w:rsidRDefault="00D14FEF" w:rsidP="00D14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D14FEF">
        <w:rPr>
          <w:rFonts w:ascii="Arial" w:eastAsia="Times New Roman" w:hAnsi="Arial" w:cs="Arial"/>
          <w:sz w:val="24"/>
          <w:szCs w:val="24"/>
          <w:lang w:eastAsia="hr-HR"/>
        </w:rPr>
        <w:t>Ovaj prijedlog možete dostaviti u:</w:t>
      </w:r>
    </w:p>
    <w:p w14:paraId="2F427927" w14:textId="77777777" w:rsidR="00D14FEF" w:rsidRDefault="00D14FEF" w:rsidP="00D14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42EA8F5" w14:textId="685C39C6" w:rsidR="00D14FEF" w:rsidRPr="00D14FEF" w:rsidRDefault="00D14FEF" w:rsidP="00D14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D14FEF">
        <w:rPr>
          <w:rFonts w:ascii="Arial" w:eastAsia="Times New Roman" w:hAnsi="Arial" w:cs="Arial"/>
          <w:sz w:val="24"/>
          <w:szCs w:val="24"/>
          <w:lang w:eastAsia="hr-HR"/>
        </w:rPr>
        <w:t>-pisarnicu Grada Malog Lošinja,</w:t>
      </w:r>
      <w:r w:rsidR="00E87FEC">
        <w:rPr>
          <w:rFonts w:ascii="Arial" w:eastAsia="Times New Roman" w:hAnsi="Arial" w:cs="Arial"/>
          <w:sz w:val="24"/>
          <w:szCs w:val="24"/>
          <w:lang w:eastAsia="hr-HR"/>
        </w:rPr>
        <w:t xml:space="preserve"> Jedinstveni upravni odjel,</w:t>
      </w:r>
      <w:r w:rsidRPr="00D14FE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E87FEC">
        <w:rPr>
          <w:rFonts w:ascii="Arial" w:eastAsia="Times New Roman" w:hAnsi="Arial" w:cs="Arial"/>
          <w:sz w:val="24"/>
          <w:szCs w:val="24"/>
          <w:lang w:eastAsia="hr-HR"/>
        </w:rPr>
        <w:t>Odsjek za proračun</w:t>
      </w:r>
      <w:r w:rsidRPr="00D14FEF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E87FEC">
        <w:rPr>
          <w:rFonts w:ascii="Arial" w:eastAsia="Times New Roman" w:hAnsi="Arial" w:cs="Arial"/>
          <w:sz w:val="24"/>
          <w:szCs w:val="24"/>
          <w:lang w:eastAsia="hr-HR"/>
        </w:rPr>
        <w:t xml:space="preserve"> financije, javnu nabavu i EU projekte,</w:t>
      </w:r>
      <w:r w:rsidRPr="00D14FEF">
        <w:rPr>
          <w:rFonts w:ascii="Arial" w:eastAsia="Times New Roman" w:hAnsi="Arial" w:cs="Arial"/>
          <w:sz w:val="24"/>
          <w:szCs w:val="24"/>
          <w:lang w:eastAsia="hr-HR"/>
        </w:rPr>
        <w:t xml:space="preserve"> Riva lošinjskih kapetana 7, 51550 Mali Lošinj</w:t>
      </w:r>
    </w:p>
    <w:p w14:paraId="2D14860A" w14:textId="77777777" w:rsidR="00D14FEF" w:rsidRPr="00D14FEF" w:rsidRDefault="00D14FEF" w:rsidP="00D14FEF">
      <w:pPr>
        <w:spacing w:after="0" w:line="240" w:lineRule="auto"/>
        <w:rPr>
          <w:rFonts w:ascii="Arial" w:hAnsi="Arial" w:cs="Arial"/>
        </w:rPr>
      </w:pPr>
      <w:r w:rsidRPr="00D14FEF">
        <w:rPr>
          <w:rFonts w:ascii="Arial" w:eastAsia="Times New Roman" w:hAnsi="Arial" w:cs="Arial"/>
          <w:sz w:val="24"/>
          <w:szCs w:val="24"/>
          <w:lang w:eastAsia="hr-HR"/>
        </w:rPr>
        <w:t>-ili elektronskom poštom na: ivka.simunovic@mali-losinj.hr</w:t>
      </w:r>
    </w:p>
    <w:sectPr w:rsidR="00D14FEF" w:rsidRPr="00D14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EF"/>
    <w:rsid w:val="00926C72"/>
    <w:rsid w:val="009F159C"/>
    <w:rsid w:val="00D14FEF"/>
    <w:rsid w:val="00E8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D294"/>
  <w15:docId w15:val="{88A6CD35-6200-473C-BA5F-26416D1D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Martina Krajina</cp:lastModifiedBy>
  <cp:revision>2</cp:revision>
  <dcterms:created xsi:type="dcterms:W3CDTF">2018-09-14T13:56:00Z</dcterms:created>
  <dcterms:modified xsi:type="dcterms:W3CDTF">2018-09-14T13:56:00Z</dcterms:modified>
</cp:coreProperties>
</file>